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AB7C1" w14:textId="38CAA305" w:rsidR="00B367C3" w:rsidRPr="009D0544" w:rsidRDefault="00B72576" w:rsidP="009D0544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9D0544">
        <w:rPr>
          <w:rFonts w:ascii="Times New Roman" w:hAnsi="Times New Roman" w:cs="Times New Roman"/>
          <w:color w:val="C00000"/>
          <w:sz w:val="44"/>
          <w:szCs w:val="44"/>
        </w:rPr>
        <w:t>Уважаемые родители!</w:t>
      </w:r>
    </w:p>
    <w:p w14:paraId="50DCCAF6" w14:textId="64E952D2" w:rsidR="00B72576" w:rsidRPr="009D0544" w:rsidRDefault="00B72576" w:rsidP="009D0544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9D0544">
        <w:rPr>
          <w:rFonts w:ascii="Times New Roman" w:hAnsi="Times New Roman" w:cs="Times New Roman"/>
          <w:color w:val="7030A0"/>
          <w:sz w:val="36"/>
          <w:szCs w:val="36"/>
        </w:rPr>
        <w:t>В свободное время я предлагаю Вам порисовать вместе с ребенком.</w:t>
      </w:r>
    </w:p>
    <w:p w14:paraId="279A0E43" w14:textId="77777777" w:rsidR="00B72576" w:rsidRPr="00B72576" w:rsidRDefault="00B72576" w:rsidP="00B7257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72576">
        <w:rPr>
          <w:rFonts w:ascii="Times New Roman" w:hAnsi="Times New Roman" w:cs="Times New Roman"/>
          <w:sz w:val="28"/>
          <w:szCs w:val="28"/>
        </w:rPr>
        <w:t>Первым шагом для будущих художников может обычно становится работа с </w:t>
      </w:r>
      <w:hyperlink r:id="rId4" w:tgtFrame="_blank" w:history="1">
        <w:r w:rsidRPr="00B72576">
          <w:rPr>
            <w:rStyle w:val="a3"/>
            <w:rFonts w:ascii="Times New Roman" w:hAnsi="Times New Roman" w:cs="Times New Roman"/>
            <w:sz w:val="28"/>
            <w:szCs w:val="28"/>
          </w:rPr>
          <w:t>раскрасками</w:t>
        </w:r>
      </w:hyperlink>
      <w:r w:rsidRPr="00B72576">
        <w:rPr>
          <w:rFonts w:ascii="Times New Roman" w:hAnsi="Times New Roman" w:cs="Times New Roman"/>
          <w:sz w:val="28"/>
          <w:szCs w:val="28"/>
        </w:rPr>
        <w:t xml:space="preserve">. Используем картинки с широкими контурами, учим малыша заштриховывать их, не выходя за границы. Такая техника называется </w:t>
      </w:r>
      <w:r w:rsidRPr="00B72576">
        <w:rPr>
          <w:rFonts w:ascii="Times New Roman" w:hAnsi="Times New Roman" w:cs="Times New Roman"/>
          <w:i/>
          <w:iCs/>
          <w:sz w:val="28"/>
          <w:szCs w:val="28"/>
        </w:rPr>
        <w:t>«штриховки по раскраскам».</w:t>
      </w:r>
    </w:p>
    <w:p w14:paraId="5C21DFCD" w14:textId="7EA8B6DB" w:rsidR="00B72576" w:rsidRPr="00B72576" w:rsidRDefault="00B72576" w:rsidP="00B72576">
      <w:pPr>
        <w:rPr>
          <w:rFonts w:ascii="Times New Roman" w:hAnsi="Times New Roman" w:cs="Times New Roman"/>
          <w:sz w:val="28"/>
          <w:szCs w:val="28"/>
        </w:rPr>
      </w:pPr>
      <w:r w:rsidRPr="00B7257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05123ED" wp14:editId="3608613C">
            <wp:extent cx="3390900" cy="3390900"/>
            <wp:effectExtent l="0" t="0" r="0" b="0"/>
            <wp:docPr id="4" name="Рисунок 4" descr="Штриховка по раскраскам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триховка по раскраскам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544">
        <w:rPr>
          <w:rFonts w:ascii="Times New Roman" w:hAnsi="Times New Roman" w:cs="Times New Roman"/>
          <w:sz w:val="28"/>
          <w:szCs w:val="28"/>
        </w:rPr>
        <w:t>Штриховки по раскраскам</w:t>
      </w:r>
    </w:p>
    <w:p w14:paraId="1A93B5E8" w14:textId="77777777" w:rsidR="00B72576" w:rsidRPr="00B72576" w:rsidRDefault="00B72576" w:rsidP="00B72576">
      <w:pPr>
        <w:rPr>
          <w:rFonts w:ascii="Times New Roman" w:hAnsi="Times New Roman" w:cs="Times New Roman"/>
          <w:sz w:val="28"/>
          <w:szCs w:val="28"/>
        </w:rPr>
      </w:pPr>
      <w:r w:rsidRPr="00B72576">
        <w:rPr>
          <w:rFonts w:ascii="Times New Roman" w:hAnsi="Times New Roman" w:cs="Times New Roman"/>
          <w:sz w:val="28"/>
          <w:szCs w:val="28"/>
        </w:rPr>
        <w:t xml:space="preserve">Второй способ работы с раскраской – закрашивание красками рисунка внутри границ. Эта техника называется </w:t>
      </w:r>
      <w:r w:rsidRPr="00B72576">
        <w:rPr>
          <w:rFonts w:ascii="Times New Roman" w:hAnsi="Times New Roman" w:cs="Times New Roman"/>
          <w:i/>
          <w:iCs/>
          <w:sz w:val="28"/>
          <w:szCs w:val="28"/>
        </w:rPr>
        <w:t>«закраска».</w:t>
      </w:r>
    </w:p>
    <w:p w14:paraId="2FB6577B" w14:textId="5C849A3C" w:rsidR="00B72576" w:rsidRPr="00B72576" w:rsidRDefault="00B72576" w:rsidP="00B72576">
      <w:pPr>
        <w:rPr>
          <w:rFonts w:ascii="Times New Roman" w:hAnsi="Times New Roman" w:cs="Times New Roman"/>
          <w:sz w:val="28"/>
          <w:szCs w:val="28"/>
        </w:rPr>
      </w:pPr>
      <w:r w:rsidRPr="00B7257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DBE369" wp14:editId="2FBB90F8">
            <wp:extent cx="2835139" cy="3019425"/>
            <wp:effectExtent l="0" t="0" r="3810" b="0"/>
            <wp:docPr id="3" name="Рисунок 3" descr="Закрашиваем рисунок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крашиваем рисунок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419" cy="302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54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2576">
        <w:rPr>
          <w:rFonts w:ascii="Times New Roman" w:hAnsi="Times New Roman" w:cs="Times New Roman"/>
          <w:sz w:val="28"/>
          <w:szCs w:val="28"/>
        </w:rPr>
        <w:t>Закрашиваем рисунок</w:t>
      </w:r>
    </w:p>
    <w:p w14:paraId="0146C721" w14:textId="110070BB" w:rsidR="00B72576" w:rsidRPr="00B72576" w:rsidRDefault="00B72576" w:rsidP="00B72576">
      <w:pPr>
        <w:rPr>
          <w:rFonts w:ascii="Times New Roman" w:hAnsi="Times New Roman" w:cs="Times New Roman"/>
          <w:sz w:val="28"/>
          <w:szCs w:val="28"/>
        </w:rPr>
      </w:pPr>
      <w:r w:rsidRPr="00B72576">
        <w:rPr>
          <w:rFonts w:ascii="Times New Roman" w:hAnsi="Times New Roman" w:cs="Times New Roman"/>
          <w:sz w:val="28"/>
          <w:szCs w:val="28"/>
        </w:rPr>
        <w:lastRenderedPageBreak/>
        <w:t xml:space="preserve">Интересный вариант закраски – работа с ниточкой. </w:t>
      </w:r>
      <w:r w:rsidR="009D0544">
        <w:rPr>
          <w:rFonts w:ascii="Times New Roman" w:hAnsi="Times New Roman" w:cs="Times New Roman"/>
          <w:sz w:val="28"/>
          <w:szCs w:val="28"/>
        </w:rPr>
        <w:t>В</w:t>
      </w:r>
      <w:r w:rsidRPr="00B72576">
        <w:rPr>
          <w:rFonts w:ascii="Times New Roman" w:hAnsi="Times New Roman" w:cs="Times New Roman"/>
          <w:sz w:val="28"/>
          <w:szCs w:val="28"/>
        </w:rPr>
        <w:t> </w:t>
      </w:r>
      <w:hyperlink r:id="rId9" w:tgtFrame="_blank" w:history="1">
        <w:r w:rsidRPr="00B72576">
          <w:rPr>
            <w:rStyle w:val="a3"/>
            <w:rFonts w:ascii="Times New Roman" w:hAnsi="Times New Roman" w:cs="Times New Roman"/>
            <w:sz w:val="28"/>
            <w:szCs w:val="28"/>
          </w:rPr>
          <w:t>одноразовой тарелочке</w:t>
        </w:r>
      </w:hyperlink>
      <w:r w:rsidRPr="00B72576">
        <w:rPr>
          <w:rFonts w:ascii="Times New Roman" w:hAnsi="Times New Roman" w:cs="Times New Roman"/>
          <w:sz w:val="28"/>
          <w:szCs w:val="28"/>
        </w:rPr>
        <w:t> нитью от вязальной ряжи выкладываем произвольный узор, закрашиваем пространство, ограниченное нитью.</w:t>
      </w:r>
    </w:p>
    <w:p w14:paraId="6E3849BF" w14:textId="77777777" w:rsidR="009D0544" w:rsidRDefault="00B72576" w:rsidP="00B72576">
      <w:pPr>
        <w:rPr>
          <w:rFonts w:ascii="Times New Roman" w:hAnsi="Times New Roman" w:cs="Times New Roman"/>
          <w:sz w:val="28"/>
          <w:szCs w:val="28"/>
        </w:rPr>
      </w:pPr>
      <w:r w:rsidRPr="00B7257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5B00257" wp14:editId="37648133">
            <wp:extent cx="3810000" cy="2743200"/>
            <wp:effectExtent l="0" t="0" r="0" b="0"/>
            <wp:docPr id="2" name="Рисунок 2" descr="Выкладываем узор из ниточки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кладываем узор из ниточки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1EE5E" w14:textId="2C2A4F7D" w:rsidR="00B72576" w:rsidRPr="00B72576" w:rsidRDefault="00B72576" w:rsidP="00B72576">
      <w:pPr>
        <w:rPr>
          <w:rFonts w:ascii="Times New Roman" w:hAnsi="Times New Roman" w:cs="Times New Roman"/>
          <w:sz w:val="28"/>
          <w:szCs w:val="28"/>
        </w:rPr>
      </w:pPr>
      <w:r w:rsidRPr="00B72576">
        <w:rPr>
          <w:rFonts w:ascii="Times New Roman" w:hAnsi="Times New Roman" w:cs="Times New Roman"/>
          <w:sz w:val="28"/>
          <w:szCs w:val="28"/>
        </w:rPr>
        <w:t>Выкладываем узор из ниточки</w:t>
      </w:r>
    </w:p>
    <w:p w14:paraId="49325A86" w14:textId="77777777" w:rsidR="00B72576" w:rsidRPr="00B72576" w:rsidRDefault="00B72576" w:rsidP="00B72576">
      <w:pPr>
        <w:rPr>
          <w:rFonts w:ascii="Times New Roman" w:hAnsi="Times New Roman" w:cs="Times New Roman"/>
          <w:sz w:val="28"/>
          <w:szCs w:val="28"/>
        </w:rPr>
      </w:pPr>
      <w:r w:rsidRPr="00B72576">
        <w:rPr>
          <w:rFonts w:ascii="Times New Roman" w:hAnsi="Times New Roman" w:cs="Times New Roman"/>
          <w:sz w:val="28"/>
          <w:szCs w:val="28"/>
        </w:rPr>
        <w:t>Эта работа интересна тем, что, если малыша касается нити, она смещается в сторону, и узор нарушается. Поэтому приходится проявлять особую аккуратность.</w:t>
      </w:r>
    </w:p>
    <w:p w14:paraId="40CA4E4A" w14:textId="77777777" w:rsidR="009D0544" w:rsidRDefault="00B72576" w:rsidP="00B72576">
      <w:pPr>
        <w:rPr>
          <w:rFonts w:ascii="Times New Roman" w:hAnsi="Times New Roman" w:cs="Times New Roman"/>
          <w:sz w:val="28"/>
          <w:szCs w:val="28"/>
        </w:rPr>
      </w:pPr>
      <w:r w:rsidRPr="00B7257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C56C394" wp14:editId="3A484025">
            <wp:extent cx="3810000" cy="2543175"/>
            <wp:effectExtent l="0" t="0" r="0" b="9525"/>
            <wp:docPr id="1" name="Рисунок 1" descr="Раскрашиваем получившиеся узоры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крашиваем получившиеся узоры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7ABDF" w14:textId="329CCD17" w:rsidR="00B72576" w:rsidRDefault="00B72576" w:rsidP="00B72576">
      <w:pPr>
        <w:rPr>
          <w:rFonts w:ascii="Times New Roman" w:hAnsi="Times New Roman" w:cs="Times New Roman"/>
          <w:sz w:val="28"/>
          <w:szCs w:val="28"/>
        </w:rPr>
      </w:pPr>
      <w:r w:rsidRPr="00B72576">
        <w:rPr>
          <w:rFonts w:ascii="Times New Roman" w:hAnsi="Times New Roman" w:cs="Times New Roman"/>
          <w:sz w:val="28"/>
          <w:szCs w:val="28"/>
        </w:rPr>
        <w:t>Раскрашиваем получившиеся узоры</w:t>
      </w:r>
      <w:r w:rsidR="009D0544">
        <w:rPr>
          <w:rFonts w:ascii="Times New Roman" w:hAnsi="Times New Roman" w:cs="Times New Roman"/>
          <w:sz w:val="28"/>
          <w:szCs w:val="28"/>
        </w:rPr>
        <w:t>.</w:t>
      </w:r>
    </w:p>
    <w:p w14:paraId="4474A8A6" w14:textId="77848F83" w:rsidR="009D0544" w:rsidRPr="00B72576" w:rsidRDefault="009D0544" w:rsidP="009D0544">
      <w:pPr>
        <w:jc w:val="center"/>
        <w:rPr>
          <w:rFonts w:ascii="Times New Roman" w:hAnsi="Times New Roman" w:cs="Times New Roman"/>
          <w:sz w:val="36"/>
          <w:szCs w:val="36"/>
        </w:rPr>
      </w:pPr>
      <w:r w:rsidRPr="009D0544">
        <w:rPr>
          <w:rFonts w:ascii="Times New Roman" w:hAnsi="Times New Roman" w:cs="Times New Roman"/>
          <w:sz w:val="36"/>
          <w:szCs w:val="36"/>
        </w:rPr>
        <w:t>Желаю Вам приятно провести время!</w:t>
      </w:r>
    </w:p>
    <w:p w14:paraId="661B1C80" w14:textId="77777777" w:rsidR="00B72576" w:rsidRPr="00B72576" w:rsidRDefault="00B72576">
      <w:pPr>
        <w:rPr>
          <w:rFonts w:ascii="Times New Roman" w:hAnsi="Times New Roman" w:cs="Times New Roman"/>
          <w:sz w:val="28"/>
          <w:szCs w:val="28"/>
        </w:rPr>
      </w:pPr>
    </w:p>
    <w:sectPr w:rsidR="00B72576" w:rsidRPr="00B72576" w:rsidSect="00B72576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94"/>
    <w:rsid w:val="0036680F"/>
    <w:rsid w:val="007E2493"/>
    <w:rsid w:val="009D0544"/>
    <w:rsid w:val="00A73494"/>
    <w:rsid w:val="00B7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1C8E"/>
  <w15:chartTrackingRefBased/>
  <w15:docId w15:val="{3B1D03F9-A78E-4651-90C8-363E507E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5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2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montessoriself.ru/wp-content/uploads/2016/07/1raskraska-2.jpg" TargetMode="External"/><Relationship Id="rId12" Type="http://schemas.openxmlformats.org/officeDocument/2006/relationships/hyperlink" Target="https://montessoriself.ru/wp-content/uploads/2016/07/1s-nitochkoy-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montessoriself.ru/wp-content/uploads/2016/07/1-raskraska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ntessoriself.ru/wp-content/uploads/2016/07/1s-nitochkoy-1.jpg" TargetMode="External"/><Relationship Id="rId4" Type="http://schemas.openxmlformats.org/officeDocument/2006/relationships/hyperlink" Target="https://montessoriself.ru/raskraska-fruktyi-i-yagodyi/" TargetMode="External"/><Relationship Id="rId9" Type="http://schemas.openxmlformats.org/officeDocument/2006/relationships/hyperlink" Target="https://montessoriself.ru/podelki-iz-odnorazovyih-tarelok-svoimi-rukam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Богданов</dc:creator>
  <cp:keywords/>
  <dc:description/>
  <cp:lastModifiedBy>Сергей Богданов</cp:lastModifiedBy>
  <cp:revision>3</cp:revision>
  <dcterms:created xsi:type="dcterms:W3CDTF">2020-06-15T11:35:00Z</dcterms:created>
  <dcterms:modified xsi:type="dcterms:W3CDTF">2020-06-15T11:58:00Z</dcterms:modified>
</cp:coreProperties>
</file>